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Reflections on the Seal of the Prophets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Baha'i Reflections on the Seal of the Prophets,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Unsealing the “Seal of the</w:t>
      </w:r>
    </w:p>
    <w:p>
      <w:pPr>
        <w:ind w:left="360"/>
      </w:pPr>
      <w:r>
        <w:rPr>
          <w:i/>
        </w:rPr>
        <w:t xml:space="preserve">Prophets”</w:t>
      </w:r>
    </w:p>
    <w:p>
      <w:pPr>
        <w:ind w:left="360"/>
      </w:pPr>
      <w:r>
        <w:rPr>
          <w:i/>
        </w:rPr>
        <w:t xml:space="preserve">Christopher Buck • Oct 1, 2013 • 7 Comments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          Tweet</w:t>
      </w:r>
    </w:p>
    <w:p>
      <w:pPr>
        <w:ind w:left="360"/>
      </w:pPr>
      <w:r>
        <w:rPr>
          <w:i/>
        </w:rPr>
        <w:t xml:space="preserve">Share 2 people like this.</w:t>
      </w:r>
    </w:p>
    <w:p>
      <w:pPr>
        <w:ind w:left="360"/>
      </w:pPr>
      <w:r>
        <w:rPr>
          <w:i/>
        </w:rPr>
        <w:t xml:space="preserve">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                        BAHA'I QUOTES THAT CHANGED MY</w:t>
      </w:r>
    </w:p>
    <w:p>
      <w:pPr>
        <w:ind w:left="360"/>
      </w:pPr>
      <w:r>
        <w:rPr>
          <w:i/>
        </w:rPr>
        <w:t xml:space="preserve">PART 7 IN SERIES:  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 expressed in our content reflect individual perspectives and do not represent the official views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Lord of being hath in His unerring Book [the Qur’an], after speaking of the “Seal” in His exalted</w:t>
      </w:r>
    </w:p>
    <w:p>
      <w:pPr>
        <w:ind w:left="360"/>
      </w:pPr>
      <w:r>
        <w:rPr>
          <w:i/>
        </w:rPr>
        <w:t xml:space="preserve">utterance: “Muhammad is the Apostle of God and the Seal of the Prophets,” hath revealed unto all people the</w:t>
      </w:r>
    </w:p>
    <w:p>
      <w:pPr>
        <w:ind w:left="360"/>
      </w:pPr>
      <w:r>
        <w:rPr>
          <w:i/>
        </w:rPr>
        <w:t xml:space="preserve">promise of “attainment unto the divine Presence.”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more exalted or more explicit than “attainment unto the divine Presence” hath been revealed in the</w:t>
      </w:r>
    </w:p>
    <w:p>
      <w:pPr>
        <w:ind w:left="360"/>
      </w:pPr>
      <w:r>
        <w:rPr>
          <w:i/>
        </w:rPr>
        <w:t xml:space="preserve">Qur’an.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through the mystery of the former verse, they have turned away from the grace promised by the latter,</w:t>
      </w:r>
    </w:p>
    <w:p>
      <w:pPr>
        <w:ind w:left="360"/>
      </w:pPr>
      <w:r>
        <w:rPr>
          <w:i/>
        </w:rPr>
        <w:t xml:space="preserve">despite the fact that “attainment unto the divine Presence” in the “Day of Resurrection” is explicitly stated in the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The Book of Certitude, Paragraphs 181–182.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quote changed my life, challenged my thinking, gave me insight. Here’s how:</w:t>
      </w:r>
    </w:p>
    <w:p>
      <w:pPr>
        <w:ind w:left="360"/>
      </w:pPr>
      <w:r>
        <w:rPr>
          <w:i/>
        </w:rPr>
        <w:t xml:space="preserve">Calgary, 1991. Bone-chilling winter. Freezing cold outside. Not so cold inside. Colder in the basement, though. Way past</w:t>
      </w:r>
    </w:p>
    <w:p>
      <w:pPr>
        <w:ind w:left="360"/>
      </w:pPr>
      <w:r>
        <w:rPr>
          <w:i/>
        </w:rPr>
        <w:t xml:space="preserve">midnight. Wife, two young sons, fast asleep. Freeze-dried coffee. Stay awake. Keep typing. Finish my Master’s 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above passage again. Again and again. Something puzzles me. Got to figure this out: What’s the “latter” verse that</w:t>
      </w:r>
    </w:p>
    <w:p>
      <w:pPr>
        <w:ind w:left="360"/>
      </w:pPr>
      <w:r>
        <w:rPr>
          <w:i/>
        </w:rPr>
        <w:t xml:space="preserve">Baha’u’llah refers to? Must be important: “Nothing more exalted … hath been revealed in the Qur’an.”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Okay. “Seal of the Prophets” is verse 33:40 in the Qur’an. (The world’s 1.6 billion Muslims revere Q. 33:40.) Definitely the</w:t>
      </w:r>
    </w:p>
    <w:p>
      <w:pPr>
        <w:ind w:left="360"/>
      </w:pPr>
      <w:r>
        <w:rPr>
          <w:i/>
        </w:rPr>
        <w:t xml:space="preserve">“former verse” Baha’u’llah refers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where’s the “latter” verse? No citation. No footnote. First clue: “Latter” means “later.” After the “Seal of the Prophets”</w:t>
      </w:r>
    </w:p>
    <w:p>
      <w:pPr>
        <w:ind w:left="360"/>
      </w:pPr>
      <w:r>
        <w:rPr>
          <w:i/>
        </w:rPr>
        <w:t xml:space="preserve">verse, what should I look for? (Baha’u’llah’s next clue: “Day of Resurrection.”)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times have I read this text? Lost count. Must study the text again. Drink more Taster’s Choice. Get up. Walk</w:t>
      </w:r>
    </w:p>
    <w:p>
      <w:pPr>
        <w:ind w:left="360"/>
      </w:pPr>
      <w:r>
        <w:rPr>
          <w:i/>
        </w:rPr>
        <w:t xml:space="preserve">around. Stretch. Sit down. Read again. Concentrate! Q. 33:40. Verses right after. Here’s what they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is not the father of any one of your men, but the Messenger of God, and the Seal of the Prophets;</w:t>
      </w:r>
    </w:p>
    <w:p>
      <w:pPr>
        <w:ind w:left="360"/>
      </w:pPr>
      <w:r>
        <w:rPr>
          <w:i/>
        </w:rPr>
        <w:t xml:space="preserve">God has knowledge of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believers, remember God oft, and give Him glory at the dawn and in the evening. It is He who blesses you, and</w:t>
      </w:r>
    </w:p>
    <w:p>
      <w:pPr>
        <w:ind w:left="360"/>
      </w:pPr>
      <w:r>
        <w:rPr>
          <w:i/>
        </w:rPr>
        <w:t xml:space="preserve">His angels, to bring you forth from the shadows into the light. He is All-compassionate to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greeting, on the day when they shall meet Him, will be ‘Peace!’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33:40–44. [Arberry’s translation.]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 got it! Sudden insight? Did I just discover the “latter” verse that Baha’u’llah refers to? Maybe. The verse qualifies.</w:t>
      </w:r>
    </w:p>
    <w:p>
      <w:pPr>
        <w:ind w:left="360"/>
      </w:pPr>
      <w:r>
        <w:rPr>
          <w:i/>
        </w:rPr>
        <w:t xml:space="preserve">For sure, Q. 33:44 has “revealed unto all people the promise of ‘attainment unto the divine Presence’.” Okay. Now I found</w:t>
      </w:r>
    </w:p>
    <w:p>
      <w:pPr>
        <w:ind w:left="360"/>
      </w:pPr>
      <w:r>
        <w:rPr>
          <w:i/>
        </w:rPr>
        <w:t xml:space="preserve">the “latter” verse. Do I understand Q. 33:44? Sort of. (Not quite!)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Q. 33:40–44 is clear: “To bring you forth from the shadows into the light” refers to the Day of Resurrection.</w:t>
      </w:r>
    </w:p>
    <w:p>
      <w:pPr>
        <w:ind w:left="360"/>
      </w:pPr>
      <w:r>
        <w:rPr>
          <w:i/>
        </w:rPr>
        <w:t xml:space="preserve">“Shadows” suggests death. “Light” implies life. “Meet Him” means “meet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 : If God can’t be seen, then what does “meet God”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to self : Prophetic code. Got to decode.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Think! Getting close. Thoughts ablaze. Spirit on fire. So I write: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one single verse, Qur’an 33:40, is at the heart of Muslim theology. Carved in exegetical stone, the sense of</w:t>
      </w:r>
    </w:p>
    <w:p>
      <w:pPr>
        <w:ind w:left="360"/>
      </w:pPr>
      <w:r>
        <w:rPr>
          <w:i/>
        </w:rPr>
        <w:t xml:space="preserve">ultimacy behind the “Seal of the Prophets” cannot be overruled. At most, it can only be reinterpreted. Baha’u’llah</w:t>
      </w:r>
    </w:p>
    <w:p>
      <w:pPr>
        <w:ind w:left="360"/>
      </w:pPr>
      <w:r>
        <w:rPr>
          <w:i/>
        </w:rPr>
        <w:t xml:space="preserve">does just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exegesis is dramatic: he points his finger just four verses further to Qur’an 33:44, a relatively overlooked</w:t>
      </w:r>
    </w:p>
    <w:p>
      <w:pPr>
        <w:ind w:left="360"/>
      </w:pPr>
      <w:r>
        <w:rPr>
          <w:i/>
        </w:rPr>
        <w:t xml:space="preserve">verse. Suddenly, the reader is transported from the Last Prophet to the Last Day, from the end of prophecy to</w:t>
      </w:r>
    </w:p>
    <w:p>
      <w:pPr>
        <w:ind w:left="360"/>
      </w:pPr>
      <w:r>
        <w:rPr>
          <w:i/>
        </w:rPr>
        <w:t xml:space="preserve">the end of time. Within a few lines of revealed Arabic, the vision of Muhammad dissolves into the vision of God.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interpretation of “Seal of the Prophets” has traditionally meant the “last of the prophets.” The “presence of</w:t>
      </w:r>
    </w:p>
    <w:p>
      <w:pPr>
        <w:ind w:left="360"/>
      </w:pPr>
      <w:r>
        <w:rPr>
          <w:i/>
        </w:rPr>
        <w:t xml:space="preserve">God,” in Baha’u’llah’s exegesis, signifies, in effect, the “prophet of the Last 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cannot be seen. The “Presence of God” must be “seen” in the absence of a visible God. The “Presence” is</w:t>
      </w:r>
    </w:p>
    <w:p>
      <w:pPr>
        <w:ind w:left="360"/>
      </w:pPr>
      <w:r>
        <w:rPr>
          <w:i/>
        </w:rPr>
        <w:t xml:space="preserve">visible; God is not. The “Presence of God” is not God in person but rather the “Person of God.” The Bab is such a</w:t>
      </w:r>
    </w:p>
    <w:p>
      <w:pPr>
        <w:ind w:left="360"/>
      </w:pPr>
      <w:r>
        <w:rPr>
          <w:i/>
        </w:rPr>
        <w:t xml:space="preserve">“Presence.” Correspondingly, Qur’an 33:40 is Muhammad; Qur’an 33:44 is the Bab. Exegetically, Qur’an 33:44 is</w:t>
      </w:r>
    </w:p>
    <w:p>
      <w:pPr>
        <w:ind w:left="360"/>
      </w:pPr>
      <w:r>
        <w:rPr>
          <w:i/>
        </w:rPr>
        <w:t xml:space="preserve">therefore the most crucial of all the verses in Baha’u’llah’s argument. – Symbol and Secret, pp. 194–195.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Muslims believe that Muhammad is the “Seal [Last] of the Prophets,” precluding any further Prophets. Yet this Baha’i</w:t>
      </w:r>
    </w:p>
    <w:p>
      <w:pPr>
        <w:ind w:left="360"/>
      </w:pPr>
      <w:r>
        <w:rPr>
          <w:i/>
        </w:rPr>
        <w:t xml:space="preserve">interpretation of the “Seal of the Prophets” and the “Meeting God” references in the Qur’an shows that divine revelation</w:t>
      </w:r>
    </w:p>
    <w:p>
      <w:pPr>
        <w:ind w:left="360"/>
      </w:pPr>
      <w:r>
        <w:rPr>
          <w:i/>
        </w:rPr>
        <w:t xml:space="preserve">continues, always providing humanity with new guidance and hope.</w:t>
      </w:r>
    </w:p>
    <w:p>
      <w:pPr>
        <w:ind w:left="360"/>
      </w:pPr>
      <w:r>
        <w:rPr>
          <w:i/>
        </w:rPr>
        <w:t xml:space="preserve">The Seal of the Prophets: Meeting God on the Last</w:t>
      </w:r>
    </w:p>
    <w:p>
      <w:pPr>
        <w:ind w:left="360"/>
      </w:pPr>
      <w:r>
        <w:rPr>
          <w:i/>
        </w:rPr>
        <w:t xml:space="preserve">Day</w:t>
      </w:r>
    </w:p>
    <w:p>
      <w:pPr>
        <w:ind w:left="360"/>
      </w:pPr>
      <w:r>
        <w:rPr>
          <w:i/>
        </w:rPr>
        <w:t xml:space="preserve">Christopher Buck • Feb 12, 2016 • 1 Comment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          Tweet</w:t>
      </w:r>
    </w:p>
    <w:p>
      <w:pPr>
        <w:ind w:left="360"/>
      </w:pPr>
      <w:r>
        <w:rPr>
          <w:i/>
        </w:rPr>
        <w:t xml:space="preserve">Share One person likes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    PART 8 IN SERIES:   FIGURING OUT 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 expressed in our content reflect individual perspectives and do not represent the official views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up as a Christian, many times I would hear this expression: “The Bible says.” Then the speaker would cite</w:t>
      </w:r>
    </w:p>
    <w:p>
      <w:pPr>
        <w:ind w:left="360"/>
      </w:pPr>
      <w:r>
        <w:rPr>
          <w:i/>
        </w:rPr>
        <w:t xml:space="preserve">chapter and 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listener would often respond: “Yes, but the Bible also says,” offering a counter-verse as proof of a contrary position.</w:t>
      </w:r>
    </w:p>
    <w:p>
      <w:pPr>
        <w:ind w:left="360"/>
      </w:pPr>
      <w:r>
        <w:rPr>
          <w:i/>
        </w:rPr>
        <w:t xml:space="preserve">It’s as if the sacred text was arguing with itself!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interesting in all sacred texts—and problematic in most—are the prophecies about the Last Day, the Day of</w:t>
      </w:r>
    </w:p>
    <w:p>
      <w:pPr>
        <w:ind w:left="360"/>
      </w:pPr>
      <w:r>
        <w:rPr>
          <w:i/>
        </w:rPr>
        <w:t xml:space="preserve">Judgment, etc. Why? Because they’re hard to figure out. They read easily, but they’re puzzling—true of the Bible, and true</w:t>
      </w:r>
    </w:p>
    <w:p>
      <w:pPr>
        <w:ind w:left="360"/>
      </w:pPr>
      <w:r>
        <w:rPr>
          <w:i/>
        </w:rPr>
        <w:t xml:space="preserve">of the Qur’an.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let’s now consider prophecies of the last days in the Qur’an. Yes, radical Islam is in the news each and every day. That’s</w:t>
      </w:r>
    </w:p>
    <w:p>
      <w:pPr>
        <w:ind w:left="360"/>
      </w:pPr>
      <w:r>
        <w:rPr>
          <w:i/>
        </w:rPr>
        <w:t xml:space="preserve">a shame, really, because it tarnishes the good name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let’s think about traditional Islam, mainstream Islam, where the majority of Muslims are everyday people, like you</w:t>
      </w:r>
    </w:p>
    <w:p>
      <w:pPr>
        <w:ind w:left="360"/>
      </w:pPr>
      <w:r>
        <w:rPr>
          <w:i/>
        </w:rPr>
        <w:t xml:space="preserve">and I, who want nothing more than to live in peace and prosperity, and who derive much inspiration and guidance from</w:t>
      </w:r>
    </w:p>
    <w:p>
      <w:pPr>
        <w:ind w:left="360"/>
      </w:pPr>
      <w:r>
        <w:rPr>
          <w:i/>
        </w:rPr>
        <w:t xml:space="preserve">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most every Muslim (there are an estimated 2 billion Muslims in the world today) would agree that the Prophet</w:t>
      </w:r>
    </w:p>
    <w:p>
      <w:pPr>
        <w:ind w:left="360"/>
      </w:pPr>
      <w:r>
        <w:rPr>
          <w:i/>
        </w:rPr>
        <w:t xml:space="preserve">Muhammad is the “Seal of the Prophets.”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comes from a very important verse in the Qur’an: 33:40. Many regard this verse as the single most important verse</w:t>
      </w:r>
    </w:p>
    <w:p>
      <w:pPr>
        <w:ind w:left="360"/>
      </w:pPr>
      <w:r>
        <w:rPr>
          <w:i/>
        </w:rPr>
        <w:t xml:space="preserve">in the Qur’an, doctrinally speaking.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possible exception of the Ahmadiyya (a new religious movement primarily centered in Pakistan), this means that</w:t>
      </w:r>
    </w:p>
    <w:p>
      <w:pPr>
        <w:ind w:left="360"/>
      </w:pPr>
      <w:r>
        <w:rPr>
          <w:i/>
        </w:rPr>
        <w:t xml:space="preserve">Muslims consider Muhammad the last prophet. Period. Case closed. End of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agree. Baha’u’llah, in fact, honors Muhammad in the following way, which goes somewhat above and beyond</w:t>
      </w:r>
    </w:p>
    <w:p>
      <w:pPr>
        <w:ind w:left="360"/>
      </w:pPr>
      <w:r>
        <w:rPr>
          <w:i/>
        </w:rPr>
        <w:t xml:space="preserve">Qur’an 33:40: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beseech Thee by Thy Chosen Ones, and by the Bearers of Thy Trust, and by</w:t>
      </w:r>
    </w:p>
    <w:p>
      <w:pPr>
        <w:ind w:left="360"/>
      </w:pPr>
      <w:r>
        <w:rPr>
          <w:i/>
        </w:rPr>
        <w:t xml:space="preserve">Him Whom Thou hast ordained to be the Seal of Thy Prophets and of Thy Messengers, to let Thy remembrance</w:t>
      </w:r>
    </w:p>
    <w:p>
      <w:pPr>
        <w:ind w:left="360"/>
      </w:pPr>
      <w:r>
        <w:rPr>
          <w:i/>
        </w:rPr>
        <w:t xml:space="preserve">be my companion, and Thy love my aim, and Thy face my goal, and Thy name my lamp, and Thy wish my desire,</w:t>
      </w:r>
    </w:p>
    <w:p>
      <w:pPr>
        <w:ind w:left="360"/>
      </w:pPr>
      <w:r>
        <w:rPr>
          <w:i/>
        </w:rPr>
        <w:t xml:space="preserve">and Thy pleasure my delight. — Baha’u’llah, Baha’i Prayers, p.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consider: Prophets prophesy. They foretell. According to Baha’i belief, Muhammad was the last of the Prophets, i.e.</w:t>
      </w:r>
    </w:p>
    <w:p>
      <w:pPr>
        <w:ind w:left="360"/>
      </w:pPr>
      <w:r>
        <w:rPr>
          <w:i/>
        </w:rPr>
        <w:t xml:space="preserve">the last of those who prophesy. In other words, Muhammad was the last Prophet in the “Cycle of Prophecy,” which began</w:t>
      </w:r>
    </w:p>
    <w:p>
      <w:pPr>
        <w:ind w:left="360"/>
      </w:pPr>
      <w:r>
        <w:rPr>
          <w:i/>
        </w:rPr>
        <w:t xml:space="preserve">with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Okay. Muhammad is the last Prophet. The last to prophesy. What comes next? Who comes next?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 ends when fulfillment begins. After the “Cycle of Prophecy” comes the “Cycle of Fulfillment.”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this mean, you ask?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simple: Prophecies foretell the future. When prophecies come true, then they are fulfilled. Prophecy becomes</w:t>
      </w:r>
    </w:p>
    <w:p>
      <w:pPr>
        <w:ind w:left="360"/>
      </w:pPr>
      <w:r>
        <w:rPr>
          <w:i/>
        </w:rPr>
        <w:t xml:space="preserve">fulfillment. That’s the way it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one-third of the Qur’an foretells the Last Day. The Last Day is a good example of what Baha’is mean by the “Cycle</w:t>
      </w:r>
    </w:p>
    <w:p>
      <w:pPr>
        <w:ind w:left="360"/>
      </w:pPr>
      <w:r>
        <w:rPr>
          <w:i/>
        </w:rPr>
        <w:t xml:space="preserve">of Fulfillment.”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prophets prophesy, their prophecies are not always clear, and often require interpretation. The first choice</w:t>
      </w:r>
    </w:p>
    <w:p>
      <w:pPr>
        <w:ind w:left="360"/>
      </w:pPr>
      <w:r>
        <w:rPr>
          <w:i/>
        </w:rPr>
        <w:t xml:space="preserve">in interpreting any prophecy means asking this fundamental question: “Is this prophecy literal or figurative?”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let’s take the very first prophecy after Qur’an 33:40. This occurs just four verses later at Qur’an 33:44: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when they will be brought into the presence of their Lord, their greeting to each other will be, “Peace</w:t>
      </w:r>
    </w:p>
    <w:p>
      <w:pPr>
        <w:ind w:left="360"/>
      </w:pPr>
      <w:r>
        <w:rPr>
          <w:i/>
        </w:rPr>
        <w:t xml:space="preserve">be with you.” God has prepared an honorable reward for them. – Qur’an 33:44, translated by Muhammad Sarwar.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another translation of the very same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greeting, on the day when they shall meet Him, will be ’Peace!’ And He has prepared for them a generous</w:t>
      </w:r>
    </w:p>
    <w:p>
      <w:pPr>
        <w:ind w:left="360"/>
      </w:pPr>
      <w:r>
        <w:rPr>
          <w:i/>
        </w:rPr>
        <w:t xml:space="preserve">wage. – Qur’an 33:44, translated by A.J. Arberry.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Arberry’s translation (“meet Him”) is literal. Sardar’s translation (“brought into the presence of their Lord”) is figurative.</w:t>
      </w:r>
    </w:p>
    <w:p>
      <w:pPr>
        <w:ind w:left="360"/>
      </w:pPr>
      <w:r>
        <w:rPr>
          <w:i/>
        </w:rPr>
        <w:t xml:space="preserve">This is more in line with the Baha’i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let’s use our four-step key to understanding prophecy: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1: If impossible, then not literal. Why is the literal reading not possible here? Here’s why: Because it is impossible to</w:t>
      </w:r>
    </w:p>
    <w:p>
      <w:pPr>
        <w:ind w:left="360"/>
      </w:pPr>
      <w:r>
        <w:rPr>
          <w:i/>
        </w:rPr>
        <w:t xml:space="preserve">meet God directly, face-to-face. The Qur’an itself says so: “No mortal eyes can see Him, but He can see all eyes. He is All-</w:t>
      </w:r>
    </w:p>
    <w:p>
      <w:pPr>
        <w:ind w:left="360"/>
      </w:pPr>
      <w:r>
        <w:rPr>
          <w:i/>
        </w:rPr>
        <w:t xml:space="preserve">kind and All-aware.” – Q. 6:103, translated by Muhammad Sarwar.</w:t>
      </w:r>
    </w:p>
    <w:p>
      <w:pPr>
        <w:ind w:left="360"/>
      </w:pPr>
      <w:r>
        <w:rPr>
          <w:i/>
        </w:rPr>
        <w:t xml:space="preserve">Step 2: If not literal, then figurative. What is the comparison or analogy expressed here? What compares to “meeting</w:t>
      </w:r>
    </w:p>
    <w:p>
      <w:pPr>
        <w:ind w:left="360"/>
      </w:pPr>
      <w:r>
        <w:rPr>
          <w:i/>
        </w:rPr>
        <w:t xml:space="preserve">God”? Let’s agree on this: To “meet God” is literal. That’s impossible. What is possible is to be “brought into the presence</w:t>
      </w:r>
    </w:p>
    <w:p>
      <w:pPr>
        <w:ind w:left="360"/>
      </w:pPr>
      <w:r>
        <w:rPr>
          <w:i/>
        </w:rPr>
        <w:t xml:space="preserve">of their Lord,” as Sarwar translates.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3: If figurative, then symbolic. What qualities does this symbol represent? What does “meet God” symbolize? Whatever</w:t>
      </w:r>
    </w:p>
    <w:p>
      <w:pPr>
        <w:ind w:left="360"/>
      </w:pPr>
      <w:r>
        <w:rPr>
          <w:i/>
        </w:rPr>
        <w:t xml:space="preserve">“presence of their Lord” means, it is surely an event in which the will of God is clearly communicated and made known. If</w:t>
      </w:r>
    </w:p>
    <w:p>
      <w:pPr>
        <w:ind w:left="360"/>
      </w:pPr>
      <w:r>
        <w:rPr>
          <w:i/>
        </w:rPr>
        <w:t xml:space="preserve">we cannot meet God directly, then the next best thing is meeting God’s ambassador, God’s messenger, or what Baha’is</w:t>
      </w:r>
    </w:p>
    <w:p>
      <w:pPr>
        <w:ind w:left="360"/>
      </w:pPr>
      <w:r>
        <w:rPr>
          <w:i/>
        </w:rPr>
        <w:t xml:space="preserve">call the “Manifestation of God,” who expresses “God” in nature, but not in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4: If symbolic, then spiritual and social. Who (or what) represents those qualities? According to the Baha’i teachings,</w:t>
      </w:r>
    </w:p>
    <w:p>
      <w:pPr>
        <w:ind w:left="360"/>
      </w:pPr>
      <w:r>
        <w:rPr>
          <w:i/>
        </w:rPr>
        <w:t xml:space="preserve">when God sends humanity a messenger, that messenger comes from the presence of God and therefore represents</w:t>
      </w:r>
    </w:p>
    <w:p>
      <w:pPr>
        <w:ind w:left="360"/>
      </w:pPr>
      <w:r>
        <w:rPr>
          <w:i/>
        </w:rPr>
        <w:t xml:space="preserve">God. Whoever has the bounty and blessings of meeting the messenger of God, in a figurative and symbolic way of</w:t>
      </w:r>
    </w:p>
    <w:p>
      <w:pPr>
        <w:ind w:left="360"/>
      </w:pPr>
      <w:r>
        <w:rPr>
          <w:i/>
        </w:rPr>
        <w:t xml:space="preserve">understanding, has succeeded in “meeting God” by being “brought into the presence of their Lord.”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of the “presence of God” as divine charisma, an aura of holiness, the nimbus of the sacred, the halo effect. You may</w:t>
      </w:r>
    </w:p>
    <w:p>
      <w:pPr>
        <w:ind w:left="360"/>
      </w:pPr>
      <w:r>
        <w:rPr>
          <w:i/>
        </w:rPr>
        <w:t xml:space="preserve">be surprised to know that “charisma” is actually a scientific term used in academia: sociologists of religion talk about the</w:t>
      </w:r>
    </w:p>
    <w:p>
      <w:pPr>
        <w:ind w:left="360"/>
      </w:pPr>
      <w:r>
        <w:rPr>
          <w:i/>
        </w:rPr>
        <w:t xml:space="preserve">founders of the great world religions as having “charisma.”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tried my best to simplify the Baha’i understanding of these two key verses of the Qur’an which, in the larger picture,</w:t>
      </w:r>
    </w:p>
    <w:p>
      <w:pPr>
        <w:ind w:left="360"/>
      </w:pPr>
      <w:r>
        <w:rPr>
          <w:i/>
        </w:rPr>
        <w:t xml:space="preserve">represent the two cycles: the Cycle of Prophecy, which is followed by the Cycle of Fulfillment. Baha’u’llah makes it clear in</w:t>
      </w:r>
    </w:p>
    <w:p>
      <w:pPr>
        <w:ind w:left="360"/>
      </w:pPr>
      <w:r>
        <w:rPr>
          <w:i/>
        </w:rPr>
        <w:t xml:space="preserve">this important paragraph from his Book of Certitude, addressed to the Islamic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through the mystery of the former verse [Qur’an 33:40], they have turned away from the grace</w:t>
      </w:r>
    </w:p>
    <w:p>
      <w:pPr>
        <w:ind w:left="360"/>
      </w:pPr>
      <w:r>
        <w:rPr>
          <w:i/>
        </w:rPr>
        <w:t xml:space="preserve">promised by the latter [Qur’an 33:44], despite the fact that “attainment unto the divine Presence” in the “Day of</w:t>
      </w:r>
    </w:p>
    <w:p>
      <w:pPr>
        <w:ind w:left="360"/>
      </w:pPr>
      <w:r>
        <w:rPr>
          <w:i/>
        </w:rPr>
        <w:t xml:space="preserve">Resurrection” is explicitly stated in the Book. It hath been demonstrated and definitely established, through clear</w:t>
      </w:r>
    </w:p>
    <w:p>
      <w:pPr>
        <w:ind w:left="360"/>
      </w:pPr>
      <w:r>
        <w:rPr>
          <w:i/>
        </w:rPr>
        <w:t xml:space="preserve">evidences, that by “Resurrection” is meant the rise of the Manifestation of God to proclaim His Cause, and by</w:t>
      </w:r>
    </w:p>
    <w:p>
      <w:pPr>
        <w:ind w:left="360"/>
      </w:pPr>
      <w:r>
        <w:rPr>
          <w:i/>
        </w:rPr>
        <w:t xml:space="preserve">“attainment unto the divine Presence” is meant attainment unto the presence of His Beauty in the person of His</w:t>
      </w:r>
    </w:p>
    <w:p>
      <w:pPr>
        <w:ind w:left="360"/>
      </w:pPr>
      <w:r>
        <w:rPr>
          <w:i/>
        </w:rPr>
        <w:t xml:space="preserve">Manifestation. For verily, “No vision taketh in Him, but He taketh in all vision.” [Qur’an 6:103.] Notwithstanding all</w:t>
      </w:r>
    </w:p>
    <w:p>
      <w:pPr>
        <w:ind w:left="360"/>
      </w:pPr>
      <w:r>
        <w:rPr>
          <w:i/>
        </w:rPr>
        <w:t xml:space="preserve">these indubitable facts and lucid statements, they have foolishly clung to the term “seal,” and remained utterly</w:t>
      </w:r>
    </w:p>
    <w:p>
      <w:pPr>
        <w:ind w:left="360"/>
      </w:pPr>
      <w:r>
        <w:rPr>
          <w:i/>
        </w:rPr>
        <w:t xml:space="preserve">deprived of the recognition of Him Who is the Revealer of both the Seal and the Beginning, in the day of His</w:t>
      </w:r>
    </w:p>
    <w:p>
      <w:pPr>
        <w:ind w:left="360"/>
      </w:pPr>
      <w:r>
        <w:rPr>
          <w:i/>
        </w:rPr>
        <w:t xml:space="preserve">presence [Baha’u’llah]. – Baha’u’llah, The Book of Certitude, pp. 169-170. (Qur’an citations added in brackets).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 (PhD, JD) attorney and independent scholar, is the author of several books, including: God &amp; Apple Pie (2015), with</w:t>
      </w:r>
    </w:p>
    <w:p>
      <w:pPr>
        <w:ind w:left="360"/>
      </w:pPr>
      <w:r>
        <w:rPr>
          <w:i/>
        </w:rPr>
        <w:t xml:space="preserve">an introduction by J. Gordon Melton (Distinguished Professor of American Religious History, Baylor... READ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SERIES: FIGURING OUT PROPHECY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A Key Islamic Prophecy, Fulfilled by a New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</w:t>
      </w:r>
    </w:p>
    <w:p>
      <w:pPr>
        <w:ind w:left="360"/>
      </w:pPr>
      <w:r>
        <w:rPr>
          <w:i/>
        </w:rPr>
        <w:t xml:space="preserve">The New Jerusalem: Literal or Symbolic?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COMMENT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 a comment...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</w:t>
      </w:r>
    </w:p>
    <w:p>
      <w:pPr>
        <w:ind w:left="360"/>
      </w:pPr>
      <w:r>
        <w:rPr>
          <w:i/>
        </w:rPr>
        <w:t xml:space="preserve">Muhammad: the Last</w:t>
      </w:r>
    </w:p>
    <w:p>
      <w:pPr>
        <w:ind w:left="360"/>
      </w:pPr>
      <w:r>
        <w:rPr>
          <w:i/>
        </w:rPr>
        <w:t xml:space="preserve">Prophet?</w:t>
      </w:r>
    </w:p>
    <w:p>
      <w:pPr>
        <w:ind w:left="360"/>
      </w:pPr>
      <w:r>
        <w:rPr>
          <w:i/>
        </w:rPr>
        <w:t xml:space="preserve">Christopher Buck • May 15, 2017 • 10 Comments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         Tweet</w:t>
      </w:r>
    </w:p>
    <w:p>
      <w:pPr>
        <w:ind w:left="360"/>
      </w:pPr>
      <w:r>
        <w:rPr>
          <w:i/>
        </w:rPr>
        <w:t xml:space="preserve">Share Sign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    PART 10 IN SERIES:   FIGURING OUT 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 expressed in our content reflect individual perspectives and do not represent the official views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Muslims agree: since Muhammad is the “Seal of the Prophets” (Quran 33:40), therefore Muhammad is the last</w:t>
      </w:r>
    </w:p>
    <w:p>
      <w:pPr>
        <w:ind w:left="360"/>
      </w:pPr>
      <w:r>
        <w:rPr>
          <w:i/>
        </w:rPr>
        <w:t xml:space="preserve">prophet, end of story, case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if Muhammad is also the gateway for future messengers of God, and not the last of the prophets? Such a</w:t>
      </w:r>
    </w:p>
    <w:p>
      <w:pPr>
        <w:ind w:left="360"/>
      </w:pPr>
      <w:r>
        <w:rPr>
          <w:i/>
        </w:rPr>
        <w:t xml:space="preserve">possibility would come as a complete surprise to many if not most Muslims. So let’s look at a surprising Muslim tradition,</w:t>
      </w:r>
    </w:p>
    <w:p>
      <w:pPr>
        <w:ind w:left="360"/>
      </w:pPr>
      <w:r>
        <w:rPr>
          <w:i/>
        </w:rPr>
        <w:t xml:space="preserve">which Baha’u’llah himself actually refers to in the Baha’i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Baha’u’llah’s Sura of Patience—revealed on April 22, 1863 in Baghdad on Ridvan, the first day of the Baha’i Festival of</w:t>
      </w:r>
    </w:p>
    <w:p>
      <w:pPr>
        <w:ind w:left="360"/>
      </w:pPr>
      <w:r>
        <w:rPr>
          <w:i/>
        </w:rPr>
        <w:t xml:space="preserve">Paradise—he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Recite then unto them that which the celestial Dove of the Spirit hath warbled in the holy Riḍván of the Beloved,</w:t>
      </w:r>
    </w:p>
    <w:p>
      <w:pPr>
        <w:ind w:left="360"/>
      </w:pPr>
      <w:r>
        <w:rPr>
          <w:i/>
        </w:rPr>
        <w:t xml:space="preserve">that perchance they may examine that which hath been elucidated concerning “sealing” by the tongue of him he</w:t>
      </w:r>
    </w:p>
    <w:p>
      <w:pPr>
        <w:ind w:left="360"/>
      </w:pPr>
      <w:r>
        <w:rPr>
          <w:i/>
        </w:rPr>
        <w:t xml:space="preserve">who is well-grounded in knowledge in the prayer of visitation for the name of God, ‘Alí [Imam ‘Alī]. He hath said—</w:t>
      </w:r>
    </w:p>
    <w:p>
      <w:pPr>
        <w:ind w:left="360"/>
      </w:pPr>
      <w:r>
        <w:rPr>
          <w:i/>
        </w:rPr>
        <w:t xml:space="preserve">and his word is the truth!—: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“[He (Muḥammad) is] the seal of what came before Him and the harbinger of what will appear after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wise hath the meaning of “sealing” been mentioned by the tongue of inaccessible holiness. Thus hath</w:t>
      </w:r>
    </w:p>
    <w:p>
      <w:pPr>
        <w:ind w:left="360"/>
      </w:pPr>
      <w:r>
        <w:rPr>
          <w:i/>
        </w:rPr>
        <w:t xml:space="preserve">God designated His Friend [Muhammad] to be a seal for the Prophets who preceded Him and a harbinger of the</w:t>
      </w:r>
    </w:p>
    <w:p>
      <w:pPr>
        <w:ind w:left="360"/>
      </w:pPr>
      <w:r>
        <w:rPr>
          <w:i/>
        </w:rPr>
        <w:t xml:space="preserve">Messengers who will appear after Him. – Baha’u’llah, the Sura of Patience, provisional translation by Omid</w:t>
      </w:r>
    </w:p>
    <w:p>
      <w:pPr>
        <w:ind w:left="360"/>
      </w:pPr>
      <w:r>
        <w:rPr>
          <w:i/>
        </w:rPr>
        <w:t xml:space="preserve">Ghaemmaghami.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Baha’u’llah quotes from a prayer for Ali, Muhammad’s first male follower. Ali later became the prophet’s son-in-law</w:t>
      </w:r>
    </w:p>
    <w:p>
      <w:pPr>
        <w:ind w:left="360"/>
      </w:pPr>
      <w:r>
        <w:rPr>
          <w:i/>
        </w:rPr>
        <w:t xml:space="preserve">when he married Muhammad’s beloved daughter Fatima. In Islamic history, Ali served as the fourth “rightly guided”</w:t>
      </w:r>
    </w:p>
    <w:p>
      <w:pPr>
        <w:ind w:left="360"/>
      </w:pPr>
      <w:r>
        <w:rPr>
          <w:i/>
        </w:rPr>
        <w:t xml:space="preserve">Caliph, the head of the Faith. Shia Muslims consider Ali as the rightful successor to Muhammad himself. Sunni Muslims</w:t>
      </w:r>
    </w:p>
    <w:p>
      <w:pPr>
        <w:ind w:left="360"/>
      </w:pPr>
      <w:r>
        <w:rPr>
          <w:i/>
        </w:rPr>
        <w:t xml:space="preserve">disagree—but all Muslims agree that the Prophet Muhammad dearly loved Ali, and that Ali was one of the most revered</w:t>
      </w:r>
    </w:p>
    <w:p>
      <w:pPr>
        <w:ind w:left="360"/>
      </w:pPr>
      <w:r>
        <w:rPr>
          <w:i/>
        </w:rPr>
        <w:t xml:space="preserve">Muslims of all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recent book on Baha’u’llah’s Sura of Patience (called Sayrī dar Būstān-i Madīnatu’ṣ-Ṣabr in Persian)—Dr. Foad Seddigh</w:t>
      </w:r>
    </w:p>
    <w:p>
      <w:pPr>
        <w:ind w:left="360"/>
      </w:pPr>
      <w:r>
        <w:rPr>
          <w:i/>
        </w:rPr>
        <w:t xml:space="preserve">has pinpointed the exact reference for the prayer which Baha’u’llah originally quoted, which contains this startling line:</w:t>
      </w:r>
    </w:p>
    <w:p>
      <w:pPr>
        <w:ind w:left="360"/>
      </w:pPr>
      <w:r>
        <w:rPr>
          <w:i/>
        </w:rPr>
        <w:t xml:space="preserve">“[He (Muhammad) is] the seal of what came before Him and the harbinger of what will appear after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Seddigh has located and validated this prayer in several authoritative sources. He states that one of its earliest</w:t>
      </w:r>
    </w:p>
    <w:p>
      <w:pPr>
        <w:ind w:left="360"/>
      </w:pPr>
      <w:r>
        <w:rPr>
          <w:i/>
        </w:rPr>
        <w:t xml:space="preserve">publications is found in a book called Kāmilu’z-Ziyārāt, a well-known Muslim collection of prayers of visitation, or prayers</w:t>
      </w:r>
    </w:p>
    <w:p>
      <w:pPr>
        <w:ind w:left="360"/>
      </w:pPr>
      <w:r>
        <w:rPr>
          <w:i/>
        </w:rPr>
        <w:t xml:space="preserve">meant to be read at the graves of the Prophet Muhammad, the Shia Imams, and other Shia figures. Kāmilu’z-Ziyārāt was</w:t>
      </w:r>
    </w:p>
    <w:p>
      <w:pPr>
        <w:ind w:left="360"/>
      </w:pPr>
      <w:r>
        <w:rPr>
          <w:i/>
        </w:rPr>
        <w:t xml:space="preserve">probably compiled by the Shia scholar Ibn Qūlūya (d. 978 or 979 CE). The eleventh chapter of Ibn Qūlūya’s book of</w:t>
      </w:r>
    </w:p>
    <w:p>
      <w:pPr>
        <w:ind w:left="360"/>
      </w:pPr>
      <w:r>
        <w:rPr>
          <w:i/>
        </w:rPr>
        <w:t xml:space="preserve">prayers begins on page 92. This chapter is entitled: “Visiting the grave of the Commander of the Faithful [Imam ‘Alī], how</w:t>
      </w:r>
    </w:p>
    <w:p>
      <w:pPr>
        <w:ind w:left="360"/>
      </w:pPr>
      <w:r>
        <w:rPr>
          <w:i/>
        </w:rPr>
        <w:t xml:space="preserve">the grave should be visited, and what to pray at the grave.”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find the statement Baha’u’llah refers to on p. 97—it is the second “ ḥadīth” (tradition) cited. This same statement</w:t>
      </w:r>
    </w:p>
    <w:p>
      <w:pPr>
        <w:ind w:left="360"/>
      </w:pPr>
      <w:r>
        <w:rPr>
          <w:i/>
        </w:rPr>
        <w:t xml:space="preserve">is also found in prayers of visitation for the shrine of Imam Husayn and in a prayer to be said at the shrines of all of the</w:t>
      </w:r>
    </w:p>
    <w:p>
      <w:pPr>
        <w:ind w:left="360"/>
      </w:pPr>
      <w:r>
        <w:rPr>
          <w:i/>
        </w:rPr>
        <w:t xml:space="preserve">Imams. The visitation prayer for Imam Ali’s shrine has the exact words Baha’u’llah revealed—verbatim. This prayer,</w:t>
      </w:r>
    </w:p>
    <w:p>
      <w:pPr>
        <w:ind w:left="360"/>
      </w:pPr>
      <w:r>
        <w:rPr>
          <w:i/>
        </w:rPr>
        <w:t xml:space="preserve">universally recognized and used by Shia Muslims, is variously ascribed to the Sixth and Tenth Imams. (References</w:t>
      </w:r>
    </w:p>
    <w:p>
      <w:pPr>
        <w:ind w:left="360"/>
      </w:pPr>
      <w:r>
        <w:rPr>
          <w:i/>
        </w:rPr>
        <w:t xml:space="preserve">courtesy of Omid Ghaemmaghami and Dr. Foad Seddigh.)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Baha’u’llah’s understanding of this tradition differs from the traditional understanding by Shia scholars. Dr. Seddigh</w:t>
      </w:r>
    </w:p>
    <w:p>
      <w:pPr>
        <w:ind w:left="360"/>
      </w:pPr>
      <w:r>
        <w:rPr>
          <w:i/>
        </w:rPr>
        <w:t xml:space="preserve">points out this fact. On page 97 of the Kāmilu’z-Ziyārāt, one Shia scholar (whom Dr. Seddigh quotes) paraphrases the</w:t>
      </w:r>
    </w:p>
    <w:p>
      <w:pPr>
        <w:ind w:left="360"/>
      </w:pPr>
      <w:r>
        <w:rPr>
          <w:i/>
        </w:rPr>
        <w:t xml:space="preserve">tradition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is to say, [Muḥammad] is the seal of the Prophets who appeared before Him or their religious communities,</w:t>
      </w:r>
    </w:p>
    <w:p>
      <w:pPr>
        <w:ind w:left="360"/>
      </w:pPr>
      <w:r>
        <w:rPr>
          <w:i/>
        </w:rPr>
        <w:t xml:space="preserve">or the knowledge and mysteries that preceded Him, and the harbinger of the Proofs (i.e., the Shī‘ī Imams) who</w:t>
      </w:r>
    </w:p>
    <w:p>
      <w:pPr>
        <w:ind w:left="360"/>
      </w:pPr>
      <w:r>
        <w:rPr>
          <w:i/>
        </w:rPr>
        <w:t xml:space="preserve">will follow Him or the knowledge, sciences, and wisdom that will appear after Him.” (Reference and translation</w:t>
      </w:r>
    </w:p>
    <w:p>
      <w:pPr>
        <w:ind w:left="360"/>
      </w:pPr>
      <w:r>
        <w:rPr>
          <w:i/>
        </w:rPr>
        <w:t xml:space="preserve">from the original Arabic, courtesy of Omid Ghaemmaghami.)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who is right? The Shia scholars? Or Baha’u’llah? This much is certain: Shia scholars and Baha’i scholars agree that</w:t>
      </w:r>
    </w:p>
    <w:p>
      <w:pPr>
        <w:ind w:left="360"/>
      </w:pPr>
      <w:r>
        <w:rPr>
          <w:i/>
        </w:rPr>
        <w:t xml:space="preserve">Muhammad is “the harbinger of what will appear after Him.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now we come full circle. All Muslims agree that the prophet Muhammad foretold the coming of the “Mahdi” in the</w:t>
      </w:r>
    </w:p>
    <w:p>
      <w:pPr>
        <w:ind w:left="360"/>
      </w:pPr>
      <w:r>
        <w:rPr>
          <w:i/>
        </w:rPr>
        <w:t xml:space="preserve">future. Sunni and Shia Muslims also agree that Jesus will return at the culmination of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narrated … that the Prophet said: “The Hour will not begin until ‘Eisa bin Maryam [Jesus, son of Mary]</w:t>
      </w:r>
    </w:p>
    <w:p>
      <w:pPr>
        <w:ind w:left="360"/>
      </w:pPr>
      <w:r>
        <w:rPr>
          <w:i/>
        </w:rPr>
        <w:t xml:space="preserve">comes down as a just judge and a just ruler. – Sunan Ibn Mājah 4078.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of these two traditions are classified by Sunni scholars as “sound” that is, fully authentic, and are recognized by Shia</w:t>
      </w:r>
    </w:p>
    <w:p>
      <w:pPr>
        <w:ind w:left="360"/>
      </w:pPr>
      <w:r>
        <w:rPr>
          <w:i/>
        </w:rPr>
        <w:t xml:space="preserve">Muslims as well. And so it can truthfully be said that Muhammad is the “harbinger of what will appear after Him,” and</w:t>
      </w:r>
    </w:p>
    <w:p>
      <w:pPr>
        <w:ind w:left="360"/>
      </w:pPr>
      <w:r>
        <w:rPr>
          <w:i/>
        </w:rPr>
        <w:t xml:space="preserve">that this tradition refers to the Mahdi and Jesus, who will appear on the Day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believe that these two end-time saviors—the Mahdi and Jesus—have already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Bab, the forerunner and herald of Baha’u’llah, was none other than the expected Mahdi, foretold by the prophet</w:t>
      </w:r>
    </w:p>
    <w:p>
      <w:pPr>
        <w:ind w:left="360"/>
      </w:pPr>
      <w:r>
        <w:rPr>
          <w:i/>
        </w:rPr>
        <w:t xml:space="preserve">Muhammad. The Bab himself proclaimed: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Revelation associated with the advent of Him Who is your promised Mihdí [the Mahdī] hath proved far</w:t>
      </w:r>
    </w:p>
    <w:p>
      <w:pPr>
        <w:ind w:left="360"/>
      </w:pPr>
      <w:r>
        <w:rPr>
          <w:i/>
        </w:rPr>
        <w:t xml:space="preserve">more wondrous than the Revelation wherewith Muḥammad, the Apostle of God, was invested. Would that ye</w:t>
      </w:r>
    </w:p>
    <w:p>
      <w:pPr>
        <w:ind w:left="360"/>
      </w:pPr>
      <w:r>
        <w:rPr>
          <w:i/>
        </w:rPr>
        <w:t xml:space="preserve">might ponder. – Selections From the Writings of the Bab , p.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Sunni Islam,” Shoghi Effendi wrote in God Passes By, Baha’u’llah was “the descent of the “Spirit of God” (Jesus</w:t>
      </w:r>
    </w:p>
    <w:p>
      <w:pPr>
        <w:ind w:left="360"/>
      </w:pPr>
      <w:r>
        <w:rPr>
          <w:i/>
        </w:rPr>
        <w:t xml:space="preserve">Christ)” –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how do Baha’is understand the Muslim visitation prayer cited above? Muhammad, the “Seal of the Prophets,” was “a</w:t>
      </w:r>
    </w:p>
    <w:p>
      <w:pPr>
        <w:ind w:left="360"/>
      </w:pPr>
      <w:r>
        <w:rPr>
          <w:i/>
        </w:rPr>
        <w:t xml:space="preserve">seal for the Prophets who preceded Him and a harbinger of the Messengers who will appear after Him,” meaning the</w:t>
      </w:r>
    </w:p>
    <w:p>
      <w:pPr>
        <w:ind w:left="360"/>
      </w:pPr>
      <w:r>
        <w:rPr>
          <w:i/>
        </w:rPr>
        <w:t xml:space="preserve">Bab, Baha’u’llah, and future messengers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 (PhD, JD) attorney and independent scholar, is the author of several books, including: God &amp; Apple Pie (2015), with</w:t>
      </w:r>
    </w:p>
    <w:p>
      <w:pPr>
        <w:ind w:left="360"/>
      </w:pPr>
      <w:r>
        <w:rPr>
          <w:i/>
        </w:rPr>
        <w:t xml:space="preserve">an introduction by J. Gordon Melton (Distinguished Professor of American Religious History, Baylor... READ MORE</w:t>
      </w:r>
    </w:p>
    <w:p>
      <w:pPr>
        <w:ind w:left="360"/>
      </w:pPr>
      <w:r>
        <w:rPr>
          <w:color w:val="555555"/>
          <w:sz w:val="18"/>
        </w:rPr>
        <w:t xml:space="preserve">— Baha'i Reflections on the Seal of the Prophets (Used by permission of the curator)</w:t>
      </w:r>
    </w:p>
    <w:p/>
  </w:body>
</w:document>
</file>